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 w:cs="宋体"/>
          <w:bCs/>
          <w:color w:val="101010"/>
          <w:kern w:val="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宋体"/>
          <w:bCs/>
          <w:color w:val="101010"/>
          <w:kern w:val="0"/>
          <w:sz w:val="32"/>
          <w:szCs w:val="32"/>
        </w:rPr>
      </w:pPr>
    </w:p>
    <w:p>
      <w:pPr>
        <w:spacing w:line="560" w:lineRule="exact"/>
        <w:rPr>
          <w:rFonts w:ascii="黑体" w:hAnsi="宋体" w:eastAsia="黑体" w:cs="宋体"/>
          <w:b/>
          <w:bCs/>
          <w:color w:val="101010"/>
          <w:kern w:val="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hAnsi="宋体" w:eastAsia="方正小标宋简体" w:cs="宋体"/>
          <w:color w:val="10101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101010"/>
          <w:kern w:val="0"/>
          <w:sz w:val="44"/>
          <w:szCs w:val="44"/>
        </w:rPr>
        <w:t>新建、扩建、改建建设工程避免危害气象探测环境行政许可申请表</w:t>
      </w:r>
    </w:p>
    <w:p/>
    <w:p>
      <w:pPr>
        <w:widowControl/>
        <w:spacing w:before="100" w:beforeAutospacing="1" w:after="100" w:afterAutospacing="1" w:line="560" w:lineRule="exact"/>
        <w:jc w:val="left"/>
        <w:rPr>
          <w:rFonts w:ascii="宋体" w:hAnsi="宋体" w:cs="宋体"/>
          <w:b/>
          <w:bCs/>
          <w:color w:val="101010"/>
          <w:spacing w:val="38"/>
          <w:kern w:val="0"/>
          <w:sz w:val="18"/>
          <w:szCs w:val="18"/>
        </w:rPr>
      </w:pPr>
    </w:p>
    <w:p>
      <w:pPr>
        <w:widowControl/>
        <w:spacing w:before="100" w:beforeAutospacing="1" w:after="100" w:afterAutospacing="1" w:line="560" w:lineRule="exact"/>
        <w:jc w:val="left"/>
        <w:rPr>
          <w:rFonts w:ascii="宋体" w:hAnsi="宋体" w:cs="宋体"/>
          <w:b/>
          <w:bCs/>
          <w:color w:val="101010"/>
          <w:spacing w:val="38"/>
          <w:kern w:val="0"/>
          <w:sz w:val="18"/>
          <w:szCs w:val="18"/>
        </w:rPr>
      </w:pPr>
    </w:p>
    <w:p>
      <w:pPr>
        <w:widowControl/>
        <w:spacing w:before="100" w:beforeAutospacing="1" w:after="100" w:afterAutospacing="1" w:line="560" w:lineRule="exact"/>
        <w:jc w:val="left"/>
        <w:rPr>
          <w:rFonts w:ascii="宋体" w:hAnsi="宋体" w:cs="宋体"/>
          <w:b/>
          <w:bCs/>
          <w:color w:val="101010"/>
          <w:spacing w:val="38"/>
          <w:kern w:val="0"/>
          <w:sz w:val="18"/>
          <w:szCs w:val="18"/>
        </w:rPr>
      </w:pPr>
    </w:p>
    <w:p>
      <w:pPr>
        <w:widowControl/>
        <w:spacing w:before="100" w:beforeAutospacing="1" w:after="100" w:afterAutospacing="1" w:line="560" w:lineRule="exact"/>
        <w:jc w:val="left"/>
        <w:rPr>
          <w:rFonts w:ascii="宋体" w:hAnsi="宋体" w:cs="宋体"/>
          <w:b/>
          <w:bCs/>
          <w:color w:val="101010"/>
          <w:spacing w:val="38"/>
          <w:kern w:val="0"/>
          <w:sz w:val="18"/>
          <w:szCs w:val="18"/>
        </w:rPr>
      </w:pPr>
    </w:p>
    <w:p>
      <w:pPr>
        <w:widowControl/>
        <w:spacing w:before="100" w:beforeAutospacing="1" w:after="100" w:afterAutospacing="1" w:line="560" w:lineRule="exact"/>
        <w:jc w:val="left"/>
        <w:rPr>
          <w:rFonts w:ascii="宋体" w:hAnsi="宋体" w:cs="宋体"/>
          <w:b/>
          <w:bCs/>
          <w:color w:val="101010"/>
          <w:spacing w:val="38"/>
          <w:kern w:val="0"/>
          <w:sz w:val="18"/>
          <w:szCs w:val="18"/>
        </w:rPr>
      </w:pPr>
    </w:p>
    <w:p>
      <w:pPr>
        <w:widowControl/>
        <w:spacing w:line="560" w:lineRule="exact"/>
        <w:jc w:val="left"/>
        <w:rPr>
          <w:rFonts w:ascii="宋体" w:hAnsi="宋体" w:cs="宋体"/>
          <w:b/>
          <w:bCs/>
          <w:color w:val="10101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101010"/>
          <w:spacing w:val="60"/>
          <w:kern w:val="0"/>
          <w:sz w:val="28"/>
          <w:szCs w:val="28"/>
        </w:rPr>
        <w:t>申请单位名</w:t>
      </w:r>
      <w:r>
        <w:rPr>
          <w:rFonts w:hint="eastAsia" w:ascii="宋体" w:hAnsi="宋体" w:cs="宋体"/>
          <w:b/>
          <w:bCs/>
          <w:color w:val="101010"/>
          <w:kern w:val="0"/>
          <w:sz w:val="28"/>
          <w:szCs w:val="28"/>
        </w:rPr>
        <w:t>称</w:t>
      </w:r>
      <w:r>
        <w:rPr>
          <w:rFonts w:ascii="宋体" w:hAnsi="宋体" w:cs="宋体"/>
          <w:b/>
          <w:bCs/>
          <w:color w:val="101010"/>
          <w:spacing w:val="38"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 w:cs="宋体"/>
          <w:b/>
          <w:bCs/>
          <w:color w:val="101010"/>
          <w:spacing w:val="38"/>
          <w:kern w:val="0"/>
          <w:sz w:val="28"/>
          <w:szCs w:val="28"/>
          <w:u w:val="single"/>
        </w:rPr>
        <w:t xml:space="preserve">   </w:t>
      </w:r>
      <w:r>
        <w:rPr>
          <w:rFonts w:ascii="宋体" w:hAnsi="宋体" w:cs="宋体"/>
          <w:b/>
          <w:bCs/>
          <w:color w:val="101010"/>
          <w:spacing w:val="38"/>
          <w:kern w:val="0"/>
          <w:sz w:val="28"/>
          <w:szCs w:val="28"/>
          <w:u w:val="single"/>
        </w:rPr>
        <w:t xml:space="preserve">   </w:t>
      </w:r>
      <w:r>
        <w:rPr>
          <w:rFonts w:ascii="宋体" w:hAnsi="宋体" w:cs="宋体"/>
          <w:b/>
          <w:bCs/>
          <w:color w:val="101010"/>
          <w:kern w:val="0"/>
          <w:sz w:val="28"/>
          <w:szCs w:val="28"/>
        </w:rPr>
        <w:t>(盖章)</w:t>
      </w:r>
    </w:p>
    <w:p>
      <w:pPr>
        <w:widowControl/>
        <w:spacing w:line="560" w:lineRule="exact"/>
        <w:jc w:val="left"/>
        <w:rPr>
          <w:rFonts w:ascii="宋体" w:hAnsi="宋体" w:cs="宋体"/>
          <w:color w:val="10101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101010"/>
          <w:spacing w:val="100"/>
          <w:kern w:val="0"/>
          <w:sz w:val="28"/>
          <w:szCs w:val="28"/>
        </w:rPr>
        <w:t>申请人</w:t>
      </w:r>
      <w:r>
        <w:rPr>
          <w:rFonts w:ascii="宋体" w:hAnsi="宋体" w:cs="宋体"/>
          <w:b/>
          <w:bCs/>
          <w:color w:val="101010"/>
          <w:spacing w:val="100"/>
          <w:kern w:val="0"/>
          <w:sz w:val="28"/>
          <w:szCs w:val="28"/>
        </w:rPr>
        <w:t>姓</w:t>
      </w:r>
      <w:r>
        <w:rPr>
          <w:rFonts w:ascii="宋体" w:hAnsi="宋体" w:cs="宋体"/>
          <w:b/>
          <w:bCs/>
          <w:color w:val="101010"/>
          <w:kern w:val="0"/>
          <w:sz w:val="28"/>
          <w:szCs w:val="28"/>
        </w:rPr>
        <w:t>名</w:t>
      </w:r>
      <w:r>
        <w:rPr>
          <w:rFonts w:ascii="宋体" w:hAnsi="宋体" w:cs="宋体"/>
          <w:b/>
          <w:bCs/>
          <w:color w:val="101010"/>
          <w:kern w:val="0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cs="宋体"/>
          <w:b/>
          <w:bCs/>
          <w:color w:val="10101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color w:val="101010"/>
          <w:kern w:val="0"/>
          <w:sz w:val="28"/>
          <w:szCs w:val="28"/>
        </w:rPr>
        <w:t>（签字、手印）</w:t>
      </w:r>
    </w:p>
    <w:p>
      <w:pPr>
        <w:widowControl/>
        <w:spacing w:line="560" w:lineRule="exact"/>
        <w:jc w:val="left"/>
        <w:rPr>
          <w:rFonts w:ascii="宋体" w:hAnsi="宋体" w:cs="宋体"/>
          <w:color w:val="10101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101010"/>
          <w:kern w:val="0"/>
          <w:sz w:val="28"/>
          <w:szCs w:val="28"/>
        </w:rPr>
        <w:t>申请人身份证号码</w:t>
      </w:r>
      <w:r>
        <w:rPr>
          <w:rFonts w:ascii="宋体" w:hAnsi="宋体" w:cs="宋体"/>
          <w:b/>
          <w:bCs/>
          <w:color w:val="101010"/>
          <w:spacing w:val="38"/>
          <w:kern w:val="0"/>
          <w:sz w:val="28"/>
          <w:szCs w:val="28"/>
          <w:u w:val="single"/>
        </w:rPr>
        <w:t xml:space="preserve">                    </w:t>
      </w:r>
    </w:p>
    <w:p>
      <w:pPr>
        <w:widowControl/>
        <w:spacing w:line="560" w:lineRule="exact"/>
        <w:jc w:val="center"/>
        <w:rPr>
          <w:rFonts w:ascii="宋体" w:hAnsi="宋体" w:cs="宋体"/>
          <w:b/>
          <w:bCs/>
          <w:color w:val="101010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560" w:lineRule="exact"/>
        <w:jc w:val="left"/>
        <w:rPr>
          <w:rFonts w:ascii="宋体" w:hAnsi="宋体" w:cs="宋体"/>
          <w:b/>
          <w:bCs/>
          <w:color w:val="101010"/>
          <w:kern w:val="0"/>
          <w:sz w:val="18"/>
          <w:szCs w:val="18"/>
        </w:rPr>
      </w:pPr>
    </w:p>
    <w:p>
      <w:pPr>
        <w:widowControl/>
        <w:spacing w:line="560" w:lineRule="exact"/>
        <w:jc w:val="center"/>
        <w:rPr>
          <w:rFonts w:ascii="宋体" w:hAnsi="宋体" w:cs="宋体"/>
          <w:b/>
          <w:bCs/>
          <w:color w:val="10101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101010"/>
          <w:kern w:val="0"/>
          <w:sz w:val="32"/>
          <w:szCs w:val="32"/>
          <w:lang w:eastAsia="zh-CN"/>
        </w:rPr>
        <w:t>海南省</w:t>
      </w:r>
      <w:r>
        <w:rPr>
          <w:rFonts w:ascii="宋体" w:hAnsi="宋体" w:cs="宋体"/>
          <w:b/>
          <w:bCs/>
          <w:color w:val="101010"/>
          <w:kern w:val="0"/>
          <w:sz w:val="32"/>
          <w:szCs w:val="32"/>
        </w:rPr>
        <w:t>气象局 制</w:t>
      </w:r>
    </w:p>
    <w:p>
      <w:pPr>
        <w:widowControl/>
        <w:spacing w:line="560" w:lineRule="exact"/>
        <w:jc w:val="left"/>
      </w:pPr>
      <w:r>
        <w:br w:type="page"/>
      </w:r>
    </w:p>
    <w:tbl>
      <w:tblPr>
        <w:tblStyle w:val="3"/>
        <w:tblW w:w="93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2974"/>
        <w:gridCol w:w="2974"/>
        <w:gridCol w:w="2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141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7948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66FF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41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项目位置</w:t>
            </w:r>
          </w:p>
        </w:tc>
        <w:tc>
          <w:tcPr>
            <w:tcW w:w="7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FF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  <w:jc w:val="center"/>
        </w:trPr>
        <w:tc>
          <w:tcPr>
            <w:tcW w:w="141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申请行政许可事项</w:t>
            </w:r>
          </w:p>
        </w:tc>
        <w:tc>
          <w:tcPr>
            <w:tcW w:w="7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rPr>
                <w:rFonts w:ascii="宋体" w:hAnsi="宋体" w:cs="宋体"/>
                <w:color w:val="0000FF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141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材料真实性承诺</w:t>
            </w:r>
          </w:p>
        </w:tc>
        <w:tc>
          <w:tcPr>
            <w:tcW w:w="7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rPr>
                <w:rFonts w:ascii="宋体" w:hAnsi="宋体" w:cs="宋体"/>
                <w:color w:val="0000FF"/>
                <w:kern w:val="0"/>
                <w:sz w:val="22"/>
              </w:rPr>
            </w:pPr>
          </w:p>
          <w:p>
            <w:pPr>
              <w:widowControl/>
              <w:spacing w:line="560" w:lineRule="exact"/>
              <w:rPr>
                <w:rFonts w:ascii="宋体" w:hAnsi="宋体" w:cs="宋体"/>
                <w:color w:val="0000FF"/>
                <w:kern w:val="0"/>
                <w:sz w:val="22"/>
              </w:rPr>
            </w:pPr>
          </w:p>
          <w:p>
            <w:pPr>
              <w:widowControl/>
              <w:spacing w:line="560" w:lineRule="exact"/>
              <w:rPr>
                <w:rFonts w:ascii="宋体" w:hAnsi="宋体" w:cs="宋体"/>
                <w:color w:val="0000FF"/>
                <w:kern w:val="0"/>
                <w:sz w:val="22"/>
              </w:rPr>
            </w:pPr>
          </w:p>
          <w:p>
            <w:pPr>
              <w:widowControl/>
              <w:spacing w:line="560" w:lineRule="exac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22"/>
              </w:rPr>
              <w:t xml:space="preserve">           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签字（手印）：</w:t>
            </w:r>
          </w:p>
          <w:p>
            <w:pPr>
              <w:widowControl/>
              <w:spacing w:line="560" w:lineRule="exact"/>
              <w:rPr>
                <w:rFonts w:ascii="宋体" w:hAnsi="宋体" w:cs="宋体"/>
                <w:color w:val="0000FF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41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2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FF"/>
                <w:kern w:val="0"/>
                <w:sz w:val="22"/>
              </w:rPr>
            </w:pPr>
          </w:p>
        </w:tc>
        <w:tc>
          <w:tcPr>
            <w:tcW w:w="2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FF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1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通信地址</w:t>
            </w:r>
          </w:p>
        </w:tc>
        <w:tc>
          <w:tcPr>
            <w:tcW w:w="7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FF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41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7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FF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7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FF"/>
                <w:kern w:val="0"/>
                <w:sz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141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当地气象台站意见</w:t>
            </w:r>
          </w:p>
        </w:tc>
        <w:tc>
          <w:tcPr>
            <w:tcW w:w="7948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FF"/>
                <w:kern w:val="0"/>
                <w:sz w:val="22"/>
                <w:u w:val="single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2"/>
                <w:u w:val="single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FF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经办人：              年   月   日（气象台站公章）</w:t>
            </w:r>
          </w:p>
        </w:tc>
      </w:tr>
    </w:tbl>
    <w:p>
      <w:pPr>
        <w:spacing w:line="560" w:lineRule="exact"/>
      </w:pPr>
      <w:r>
        <w:rPr>
          <w:rFonts w:hint="eastAsia"/>
        </w:rPr>
        <w:t xml:space="preserve">                                 </w:t>
      </w:r>
    </w:p>
    <w:p>
      <w:pPr>
        <w:widowControl/>
        <w:spacing w:line="560" w:lineRule="exact"/>
        <w:jc w:val="left"/>
        <w:sectPr>
          <w:footerReference r:id="rId3" w:type="default"/>
          <w:pgSz w:w="11906" w:h="16838"/>
          <w:pgMar w:top="1440" w:right="1416" w:bottom="1440" w:left="156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spacing w:line="560" w:lineRule="exact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附表1-1.地面气象站类</w:t>
      </w:r>
    </w:p>
    <w:tbl>
      <w:tblPr>
        <w:tblStyle w:val="3"/>
        <w:tblW w:w="1420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423"/>
        <w:gridCol w:w="1330"/>
        <w:gridCol w:w="648"/>
        <w:gridCol w:w="148"/>
        <w:gridCol w:w="709"/>
        <w:gridCol w:w="380"/>
        <w:gridCol w:w="896"/>
        <w:gridCol w:w="1483"/>
        <w:gridCol w:w="785"/>
        <w:gridCol w:w="775"/>
        <w:gridCol w:w="709"/>
        <w:gridCol w:w="6"/>
        <w:gridCol w:w="277"/>
        <w:gridCol w:w="1142"/>
        <w:gridCol w:w="209"/>
        <w:gridCol w:w="288"/>
        <w:gridCol w:w="631"/>
        <w:gridCol w:w="373"/>
        <w:gridCol w:w="8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34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气象站基本信息</w:t>
            </w:r>
          </w:p>
        </w:tc>
        <w:tc>
          <w:tcPr>
            <w:tcW w:w="1423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气象站名称</w:t>
            </w:r>
          </w:p>
        </w:tc>
        <w:tc>
          <w:tcPr>
            <w:tcW w:w="197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站类</w:t>
            </w:r>
          </w:p>
        </w:tc>
        <w:tc>
          <w:tcPr>
            <w:tcW w:w="3164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90" w:type="dxa"/>
            <w:gridSpan w:val="3"/>
            <w:tcBorders>
              <w:top w:val="single" w:color="auto" w:sz="12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经度</w:t>
            </w:r>
          </w:p>
        </w:tc>
        <w:tc>
          <w:tcPr>
            <w:tcW w:w="1628" w:type="dxa"/>
            <w:gridSpan w:val="3"/>
            <w:tcBorders>
              <w:top w:val="single" w:color="auto" w:sz="12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9" w:type="dxa"/>
            <w:gridSpan w:val="2"/>
            <w:tcBorders>
              <w:top w:val="single" w:color="auto" w:sz="12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纬度</w:t>
            </w:r>
          </w:p>
        </w:tc>
        <w:tc>
          <w:tcPr>
            <w:tcW w:w="1228" w:type="dxa"/>
            <w:gridSpan w:val="2"/>
            <w:tcBorders>
              <w:top w:val="single" w:color="auto" w:sz="12" w:space="0"/>
              <w:left w:val="nil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观测场中心大地坐标x(米)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21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观测场中心大地坐标y(米):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大地坐标系</w:t>
            </w:r>
          </w:p>
        </w:tc>
        <w:tc>
          <w:tcPr>
            <w:tcW w:w="16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观测场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海拔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高度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日出方位角</w:t>
            </w:r>
          </w:p>
        </w:tc>
        <w:tc>
          <w:tcPr>
            <w:tcW w:w="411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       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日落方位角</w:t>
            </w:r>
          </w:p>
        </w:tc>
        <w:tc>
          <w:tcPr>
            <w:tcW w:w="390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       度</w:t>
            </w: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113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建筑物名称或楼房编号</w:t>
            </w:r>
          </w:p>
        </w:tc>
        <w:tc>
          <w:tcPr>
            <w:tcW w:w="1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建筑物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大地坐标x: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建筑物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大地坐标y:</w:t>
            </w: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建筑物地平海拔高度（米）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建筑物高度（米）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建筑物层数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建筑物高出观测场高度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（米）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建筑物到观测场边缘水平距离(米)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距离高度比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建筑物所在方位(度）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遮挡仰角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是否在日出日落方向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是否符合要求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3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2557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干扰源情况说明</w:t>
            </w:r>
          </w:p>
        </w:tc>
        <w:tc>
          <w:tcPr>
            <w:tcW w:w="11644" w:type="dxa"/>
            <w:gridSpan w:val="18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  <w:szCs w:val="21"/>
        </w:rPr>
        <w:sectPr>
          <w:pgSz w:w="16838" w:h="11906" w:orient="landscape"/>
          <w:pgMar w:top="1559" w:right="1440" w:bottom="1418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仿宋_GB2312" w:eastAsia="仿宋_GB2312"/>
          <w:szCs w:val="21"/>
        </w:rPr>
        <w:t>注：上表中行数不够可增加</w:t>
      </w:r>
    </w:p>
    <w:tbl>
      <w:tblPr>
        <w:tblStyle w:val="3"/>
        <w:tblW w:w="96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地面气象站类填表说明</w:t>
            </w:r>
          </w:p>
        </w:tc>
      </w:tr>
    </w:tbl>
    <w:p>
      <w:pPr>
        <w:widowControl/>
        <w:spacing w:line="460" w:lineRule="exact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黑体" w:hAnsi="宋体" w:eastAsia="黑体" w:cs="宋体"/>
          <w:color w:val="000000"/>
          <w:kern w:val="0"/>
          <w:sz w:val="24"/>
          <w:szCs w:val="24"/>
        </w:rPr>
        <w:t>一、气象站信息：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1.气象站名称：如新安，2-20个字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2.站类：分别为一般站、基本站、基准站。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3.经度：前3位为度，后2位为分。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4.纬度：前2位为度，后2位为分。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5.观测场海拔高度：85黄海高程，单位：米，保留1位小数。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6.观测场中心点大地坐标x：单位：米。如果直接测量观测场与建筑物距离，此项可省略不填。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7.观测场中心站大地坐标y：单位：米。如果直接测量观测场与建筑物距离，此项可省略不填。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8.大地坐标：下拉选择，分别为北京54、西安80、CGCS200、地方坐标。要确保本表中大地坐标相一致。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9.日出方位角：正北为0度，正东为90度，正南为180度，正西为270度。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10.日落方位角：同上。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11.气象站信息由当地气象台站提供。</w:t>
      </w:r>
    </w:p>
    <w:p>
      <w:pPr>
        <w:widowControl/>
        <w:tabs>
          <w:tab w:val="left" w:pos="3071"/>
          <w:tab w:val="left" w:pos="4791"/>
          <w:tab w:val="left" w:pos="6494"/>
          <w:tab w:val="left" w:pos="8184"/>
          <w:tab w:val="left" w:pos="8636"/>
          <w:tab w:val="left" w:pos="9088"/>
          <w:tab w:val="left" w:pos="9416"/>
        </w:tabs>
        <w:spacing w:line="460" w:lineRule="exact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黑体" w:hAnsi="宋体" w:eastAsia="黑体" w:cs="宋体"/>
          <w:color w:val="000000"/>
          <w:kern w:val="0"/>
          <w:sz w:val="24"/>
          <w:szCs w:val="24"/>
        </w:rPr>
        <w:t>二、建筑物信息：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12.建筑物名称或楼房编号：应与建设项目设计图纸相一致。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13.建筑物地平海拔高度，必填项，单位：米。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14.建筑物高度，必填项，单位：米。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15.建筑物层数，用于后期建设的监督。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16.建筑物高出观测场高度（米），自动计算。当建筑物高度低于观测场时，方位等项可不填。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17.建筑物到观测场边缘水平距离(米)：必填项。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18.距离高度比：建筑物到观测场的距离与高度之比，保留2位小数。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19.建筑物所在方位(度）：建筑物位于观测场中心的方位，北为0度，东为90度，南为180度，西为270度。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20.遮挡仰角：指建筑物对观测场形成的遮挡仰角(度）。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21.是否在日出日落方向：根据建筑物所在方位与气象站日出日落方位角判定。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22.是否符合探测环境保护要求：根据台站类别、距高比、是否在日出日落方向判定。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23.干扰源情况说明：说明是否存在可能影响观测的热源、电磁干扰、环境污染等。</w:t>
      </w:r>
    </w:p>
    <w:p>
      <w:pPr>
        <w:widowControl/>
        <w:tabs>
          <w:tab w:val="left" w:pos="3071"/>
          <w:tab w:val="left" w:pos="4791"/>
          <w:tab w:val="left" w:pos="6494"/>
          <w:tab w:val="left" w:pos="8184"/>
          <w:tab w:val="left" w:pos="8636"/>
          <w:tab w:val="left" w:pos="9088"/>
          <w:tab w:val="left" w:pos="9416"/>
        </w:tabs>
        <w:spacing w:line="460" w:lineRule="exact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黑体" w:hAnsi="宋体" w:eastAsia="黑体" w:cs="宋体"/>
          <w:color w:val="000000"/>
          <w:kern w:val="0"/>
          <w:sz w:val="24"/>
          <w:szCs w:val="24"/>
        </w:rPr>
        <w:t>三、判定依据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24.国家标准《气象探测环境保护规范 地面气象观测站》（标准编号：GB 31221-2014）。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25.一般站日出日落方向建筑物距离高度比应大于8.14倍，即7度遮挡角，非日出日落方向距离高度比应大于8倍。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26.基本、基准站日出日落方向建筑物距离高度比应大于11.43倍，即5度遮挡角，非日出日落方向距离高度比应大于10倍。</w:t>
      </w:r>
    </w:p>
    <w:p>
      <w:pPr>
        <w:widowControl/>
        <w:tabs>
          <w:tab w:val="left" w:pos="3071"/>
          <w:tab w:val="left" w:pos="4791"/>
          <w:tab w:val="left" w:pos="6494"/>
          <w:tab w:val="left" w:pos="8184"/>
          <w:tab w:val="left" w:pos="8636"/>
          <w:tab w:val="left" w:pos="9088"/>
          <w:tab w:val="left" w:pos="9416"/>
        </w:tabs>
        <w:spacing w:line="460" w:lineRule="exact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黑体" w:hAnsi="宋体" w:eastAsia="黑体" w:cs="宋体"/>
          <w:color w:val="000000"/>
          <w:kern w:val="0"/>
          <w:sz w:val="24"/>
          <w:szCs w:val="24"/>
        </w:rPr>
        <w:t>四、其它说明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27.对于公路、铁路、水体、污染源等只填写到观测场边缘的距离即可，其它项目不填。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28.提交申请许可时填表说明可不打印。</w:t>
      </w:r>
    </w:p>
    <w:p>
      <w:pPr>
        <w:widowControl/>
        <w:spacing w:line="460" w:lineRule="exact"/>
      </w:pPr>
    </w:p>
    <w:p>
      <w:pPr>
        <w:spacing w:line="460" w:lineRule="exact"/>
        <w:sectPr>
          <w:pgSz w:w="11906" w:h="16838"/>
          <w:pgMar w:top="1440" w:right="1418" w:bottom="1440" w:left="1559" w:header="851" w:footer="992" w:gutter="0"/>
          <w:cols w:space="425" w:num="1"/>
          <w:docGrid w:type="linesAndChars" w:linePitch="312" w:charSpace="0"/>
        </w:sectPr>
      </w:pPr>
    </w:p>
    <w:p>
      <w:pPr>
        <w:spacing w:line="560" w:lineRule="exact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附表1-2.高空气象站类</w:t>
      </w:r>
    </w:p>
    <w:tbl>
      <w:tblPr>
        <w:tblStyle w:val="3"/>
        <w:tblW w:w="1417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432"/>
        <w:gridCol w:w="1852"/>
        <w:gridCol w:w="614"/>
        <w:gridCol w:w="1212"/>
        <w:gridCol w:w="257"/>
        <w:gridCol w:w="1532"/>
        <w:gridCol w:w="312"/>
        <w:gridCol w:w="1235"/>
        <w:gridCol w:w="233"/>
        <w:gridCol w:w="1454"/>
        <w:gridCol w:w="192"/>
        <w:gridCol w:w="1214"/>
        <w:gridCol w:w="1409"/>
        <w:gridCol w:w="108"/>
        <w:gridCol w:w="11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952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高空站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基本信息</w:t>
            </w:r>
          </w:p>
        </w:tc>
        <w:tc>
          <w:tcPr>
            <w:tcW w:w="2898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高空气象站名称</w:t>
            </w:r>
          </w:p>
        </w:tc>
        <w:tc>
          <w:tcPr>
            <w:tcW w:w="1469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844" w:type="dxa"/>
            <w:gridSpan w:val="2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经度</w:t>
            </w:r>
          </w:p>
        </w:tc>
        <w:tc>
          <w:tcPr>
            <w:tcW w:w="1468" w:type="dxa"/>
            <w:gridSpan w:val="2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纬度</w:t>
            </w:r>
          </w:p>
        </w:tc>
        <w:tc>
          <w:tcPr>
            <w:tcW w:w="121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海拔高度(米)</w:t>
            </w:r>
          </w:p>
        </w:tc>
        <w:tc>
          <w:tcPr>
            <w:tcW w:w="1166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B0F0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52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6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雷达天线中心大地坐标x(米)</w:t>
            </w: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31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雷达天线中心大地坐标y(米)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大地坐标系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52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雷达架设高度(米)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495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雷达馈源中心海拔高度(米)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天线类型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52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测站盛行风下风方向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49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测站盛行风下风方向±60º范围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174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一、对雷达天线的遮挡仰角计算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384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建筑物名称或楼房编号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大地坐标x</w:t>
            </w: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大地坐标y</w:t>
            </w:r>
          </w:p>
        </w:tc>
        <w:tc>
          <w:tcPr>
            <w:tcW w:w="1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建筑物地平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海拔高度（米）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建筑物拟建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高度（米）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建筑物到雷达天线中心水平距离(米)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建筑物所在方位(度）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遮挡仰角</w:t>
            </w:r>
          </w:p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（度）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是否符合要求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84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84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84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84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84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84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174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二、对制氢设备影响计算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5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建筑物与制氢机距离（米）</w:t>
            </w:r>
          </w:p>
        </w:tc>
        <w:tc>
          <w:tcPr>
            <w:tcW w:w="3313" w:type="dxa"/>
            <w:gridSpan w:val="4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B0F0"/>
                <w:kern w:val="0"/>
                <w:szCs w:val="21"/>
              </w:rPr>
              <w:t>　　</w:t>
            </w:r>
          </w:p>
        </w:tc>
        <w:tc>
          <w:tcPr>
            <w:tcW w:w="4328" w:type="dxa"/>
            <w:gridSpan w:val="5"/>
            <w:tcBorders>
              <w:top w:val="single" w:color="auto" w:sz="4" w:space="0"/>
              <w:left w:val="nil"/>
              <w:bottom w:val="single" w:color="auto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架空电力线与制氢室距离（米）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Cs w:val="21"/>
              </w:rPr>
              <w:t>　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spacing w:line="560" w:lineRule="exact"/>
        <w:sectPr>
          <w:pgSz w:w="16838" w:h="11906" w:orient="landscape"/>
          <w:pgMar w:top="1559" w:right="1440" w:bottom="1134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Cs w:val="21"/>
        </w:rPr>
        <w:t>注：与本表格配套有EXCEL模板，可通过EXCEL模板填写，自动计算得到结果。</w:t>
      </w:r>
    </w:p>
    <w:p>
      <w:pPr>
        <w:widowControl/>
        <w:tabs>
          <w:tab w:val="left" w:pos="580"/>
        </w:tabs>
        <w:spacing w:line="420" w:lineRule="exact"/>
        <w:ind w:left="108"/>
        <w:jc w:val="center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高空气象站类填表说明</w:t>
      </w:r>
    </w:p>
    <w:p>
      <w:pPr>
        <w:widowControl/>
        <w:tabs>
          <w:tab w:val="left" w:pos="580"/>
        </w:tabs>
        <w:spacing w:line="420" w:lineRule="exact"/>
        <w:ind w:left="108"/>
        <w:jc w:val="left"/>
        <w:rPr>
          <w:rFonts w:ascii="黑体" w:hAnsi="宋体" w:eastAsia="黑体" w:cs="宋体"/>
          <w:color w:val="000000"/>
          <w:kern w:val="0"/>
          <w:sz w:val="22"/>
        </w:rPr>
      </w:pPr>
      <w:r>
        <w:rPr>
          <w:rFonts w:hint="eastAsia" w:ascii="黑体" w:hAnsi="宋体" w:eastAsia="黑体" w:cs="宋体"/>
          <w:color w:val="000000"/>
          <w:kern w:val="0"/>
          <w:sz w:val="22"/>
        </w:rPr>
        <w:t>一</w:t>
      </w:r>
      <w:r>
        <w:rPr>
          <w:rFonts w:hint="eastAsia" w:ascii="黑体" w:hAnsi="宋体" w:eastAsia="黑体" w:cs="宋体"/>
          <w:color w:val="000000"/>
          <w:kern w:val="0"/>
          <w:sz w:val="22"/>
        </w:rPr>
        <w:tab/>
      </w:r>
      <w:r>
        <w:rPr>
          <w:rFonts w:hint="eastAsia" w:ascii="黑体" w:hAnsi="宋体" w:eastAsia="黑体" w:cs="宋体"/>
          <w:color w:val="000000"/>
          <w:kern w:val="0"/>
          <w:sz w:val="22"/>
        </w:rPr>
        <w:t>高空气象站信息：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1.高空气象站名称：如郑州，2-20个字。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2.经度：前3位为度，中间2位为分，后两位为秒。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3.纬度：前2位为度，中间2位为分，后两位为秒。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4.海拔高度：高空站地面海拔高度，85黄海高程，单位，米。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5.雷达天线中心点大地坐标x：如果直接测量雷达天线中心与建筑物距离，此项可省略不填。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6.雷达天线中心站大地坐标y：如果直接测量雷达天线中心与建筑物距离，此项可省略不填。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7.大地坐标：下拉选择，分别为北京54、西安80、CGCS200、地方坐标。要确保本表中大地坐标相一致。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8.雷达架设高度(米)：单位：米，保留1位小数。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9.雷达馈源中心海拔高度(米)：根据地面高度和架设高度计算。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10.天线类型：（1）定向天线探测系统（雷达、无线电经纬仪）（2）卫星导航系统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11.测站盛行风下风方向：单位，度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12.测站盛行风下风方向±60º范围：单位，度</w:t>
      </w:r>
    </w:p>
    <w:p>
      <w:pPr>
        <w:widowControl/>
        <w:tabs>
          <w:tab w:val="left" w:pos="580"/>
          <w:tab w:val="left" w:pos="1236"/>
        </w:tabs>
        <w:spacing w:line="420" w:lineRule="exact"/>
        <w:ind w:left="108"/>
        <w:jc w:val="left"/>
        <w:rPr>
          <w:rFonts w:ascii="宋体" w:hAnsi="宋体" w:cs="宋体"/>
          <w:color w:val="000000"/>
          <w:kern w:val="0"/>
          <w:sz w:val="22"/>
        </w:rPr>
      </w:pPr>
    </w:p>
    <w:p>
      <w:pPr>
        <w:widowControl/>
        <w:tabs>
          <w:tab w:val="left" w:pos="580"/>
        </w:tabs>
        <w:spacing w:line="420" w:lineRule="exact"/>
        <w:ind w:left="108"/>
        <w:jc w:val="left"/>
        <w:rPr>
          <w:rFonts w:ascii="黑体" w:hAnsi="宋体" w:eastAsia="黑体" w:cs="宋体"/>
          <w:color w:val="000000"/>
          <w:kern w:val="0"/>
          <w:sz w:val="22"/>
        </w:rPr>
      </w:pPr>
      <w:r>
        <w:rPr>
          <w:rFonts w:hint="eastAsia" w:ascii="黑体" w:hAnsi="宋体" w:eastAsia="黑体" w:cs="宋体"/>
          <w:color w:val="000000"/>
          <w:kern w:val="0"/>
          <w:sz w:val="22"/>
        </w:rPr>
        <w:t>二</w:t>
      </w:r>
      <w:r>
        <w:rPr>
          <w:rFonts w:hint="eastAsia" w:ascii="黑体" w:hAnsi="宋体" w:eastAsia="黑体" w:cs="宋体"/>
          <w:color w:val="000000"/>
          <w:kern w:val="0"/>
          <w:sz w:val="22"/>
        </w:rPr>
        <w:tab/>
      </w:r>
      <w:r>
        <w:rPr>
          <w:rFonts w:hint="eastAsia" w:ascii="黑体" w:hAnsi="宋体" w:eastAsia="黑体" w:cs="宋体"/>
          <w:color w:val="000000"/>
          <w:kern w:val="0"/>
          <w:sz w:val="22"/>
        </w:rPr>
        <w:t>建筑物信息：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13.建筑物名称或楼房编号：应与建设项目设计图相一致。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14.建筑物大地坐标x、y：必须与高空气象站大地坐标为同一坐标系。不能提供建筑物大地坐标的可不填。但应直接测量建筑物到雷达天线中心距离。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15.建筑物地平海拔高度：单位，米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16.建筑物拟建高度：单位，米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17.建筑物到雷达天线中心水平距离：米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18.建筑物所在方位：单位，度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19.遮挡仰角：单位，度</w:t>
      </w:r>
    </w:p>
    <w:p>
      <w:pPr>
        <w:widowControl/>
        <w:spacing w:line="460" w:lineRule="exact"/>
        <w:ind w:firstLine="440" w:firstLineChars="200"/>
        <w:jc w:val="left"/>
        <w:rPr>
          <w:rFonts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 w:val="22"/>
        </w:rPr>
        <w:t>20.是否符合要求：根据《气象探测环境保护规范 高空气象观测站》（标准编号：GB 31222-2014）</w:t>
      </w:r>
      <w:r>
        <w:rPr>
          <w:rFonts w:hint="eastAsia" w:ascii="仿宋_GB2312" w:hAnsi="仿宋"/>
          <w:szCs w:val="32"/>
        </w:rPr>
        <w:t>进行判断。</w:t>
      </w:r>
    </w:p>
    <w:p>
      <w:pPr>
        <w:spacing w:line="560" w:lineRule="exact"/>
        <w:sectPr>
          <w:pgSz w:w="11906" w:h="16838"/>
          <w:pgMar w:top="1440" w:right="1418" w:bottom="1440" w:left="1559" w:header="851" w:footer="992" w:gutter="0"/>
          <w:cols w:space="425" w:num="1"/>
          <w:docGrid w:linePitch="312" w:charSpace="0"/>
        </w:sectPr>
      </w:pPr>
    </w:p>
    <w:p>
      <w:pPr>
        <w:spacing w:line="560" w:lineRule="exact"/>
      </w:pPr>
      <w:r>
        <w:rPr>
          <w:rFonts w:hint="eastAsia" w:ascii="黑体" w:eastAsia="黑体"/>
          <w:sz w:val="28"/>
          <w:szCs w:val="28"/>
        </w:rPr>
        <w:t>附表1-3.天气雷达站类</w:t>
      </w:r>
    </w:p>
    <w:tbl>
      <w:tblPr>
        <w:tblStyle w:val="3"/>
        <w:tblW w:w="1474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564"/>
        <w:gridCol w:w="159"/>
        <w:gridCol w:w="262"/>
        <w:gridCol w:w="1139"/>
        <w:gridCol w:w="1554"/>
        <w:gridCol w:w="1276"/>
        <w:gridCol w:w="224"/>
        <w:gridCol w:w="1193"/>
        <w:gridCol w:w="306"/>
        <w:gridCol w:w="1117"/>
        <w:gridCol w:w="283"/>
        <w:gridCol w:w="846"/>
        <w:gridCol w:w="709"/>
        <w:gridCol w:w="447"/>
        <w:gridCol w:w="261"/>
        <w:gridCol w:w="590"/>
        <w:gridCol w:w="544"/>
        <w:gridCol w:w="9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27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雷达站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基本信息</w:t>
            </w:r>
          </w:p>
        </w:tc>
        <w:tc>
          <w:tcPr>
            <w:tcW w:w="1723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雷达站名称</w:t>
            </w:r>
          </w:p>
        </w:tc>
        <w:tc>
          <w:tcPr>
            <w:tcW w:w="1401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经度</w:t>
            </w:r>
          </w:p>
        </w:tc>
        <w:tc>
          <w:tcPr>
            <w:tcW w:w="1500" w:type="dxa"/>
            <w:gridSpan w:val="2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纬度</w:t>
            </w:r>
          </w:p>
        </w:tc>
        <w:tc>
          <w:tcPr>
            <w:tcW w:w="11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2285" w:type="dxa"/>
            <w:gridSpan w:val="4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海拔高度(米)</w:t>
            </w:r>
          </w:p>
        </w:tc>
        <w:tc>
          <w:tcPr>
            <w:tcW w:w="1395" w:type="dxa"/>
            <w:gridSpan w:val="3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7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雷达站天线中心大地坐标x(米)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b/>
                <w:bCs/>
                <w:color w:val="0000FF"/>
                <w:kern w:val="0"/>
                <w:szCs w:val="21"/>
              </w:rPr>
            </w:pPr>
          </w:p>
        </w:tc>
        <w:tc>
          <w:tcPr>
            <w:tcW w:w="28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雷达站天线中心大地坐标y(米)</w:t>
            </w:r>
          </w:p>
        </w:tc>
        <w:tc>
          <w:tcPr>
            <w:tcW w:w="2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大地坐标系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雷达塔楼高度(米)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42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雷达天线下沿口到底座高度(米)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36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雷达天线下沿口海拔高度（(米)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雷达天线直径(米)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42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雷达最低工作仰角（度）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8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仰角容限值</w:t>
            </w:r>
          </w:p>
        </w:tc>
        <w:tc>
          <w:tcPr>
            <w:tcW w:w="12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雷达波束宽度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42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雷达波长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8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方位角容限值</w:t>
            </w:r>
          </w:p>
        </w:tc>
        <w:tc>
          <w:tcPr>
            <w:tcW w:w="12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76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保护区等级及距离要求</w:t>
            </w:r>
          </w:p>
        </w:tc>
        <w:tc>
          <w:tcPr>
            <w:tcW w:w="172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一级保护区范围(米）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平行波束区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距离：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～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2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过渡区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距离：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～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二级保护区范围(米）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距离：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～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7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建筑物名称或楼房编号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大地坐标x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大地坐标y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建筑物地平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海拔高度（米）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建筑物拟建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高度（米）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建筑物到雷达天线中心水平距离(米)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所在方位(度）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实际宽度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限制高度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(米，含建筑物海拔高度)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建筑物方位宽度限制（米）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是否符合探测环境保护要求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7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7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7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7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7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7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7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7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B0F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>
      <w:pPr>
        <w:spacing w:line="560" w:lineRule="exact"/>
        <w:sectPr>
          <w:pgSz w:w="16838" w:h="11906" w:orient="landscape"/>
          <w:pgMar w:top="1559" w:right="1440" w:bottom="1418" w:left="1440" w:header="851" w:footer="992" w:gutter="0"/>
          <w:cols w:space="425" w:num="1"/>
          <w:docGrid w:linePitch="312" w:charSpace="0"/>
        </w:sectPr>
      </w:pPr>
      <w:r>
        <w:rPr>
          <w:rFonts w:hint="eastAsia" w:ascii="仿宋_GB2312" w:eastAsia="仿宋_GB2312"/>
          <w:szCs w:val="21"/>
        </w:rPr>
        <w:t>注：与本表格配套有EXCEL模板，请通过EXCEL模板填写。</w:t>
      </w:r>
    </w:p>
    <w:p>
      <w:pPr>
        <w:widowControl/>
        <w:tabs>
          <w:tab w:val="left" w:pos="540"/>
        </w:tabs>
        <w:spacing w:line="420" w:lineRule="exact"/>
        <w:ind w:left="108"/>
        <w:jc w:val="center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天气雷达站填表说明</w:t>
      </w:r>
    </w:p>
    <w:p>
      <w:pPr>
        <w:widowControl/>
        <w:tabs>
          <w:tab w:val="left" w:pos="540"/>
        </w:tabs>
        <w:spacing w:line="420" w:lineRule="exact"/>
        <w:ind w:left="108"/>
        <w:jc w:val="left"/>
        <w:rPr>
          <w:rFonts w:ascii="黑体" w:hAnsi="宋体" w:eastAsia="黑体" w:cs="宋体"/>
          <w:color w:val="000000"/>
          <w:kern w:val="0"/>
          <w:sz w:val="22"/>
        </w:rPr>
      </w:pPr>
      <w:r>
        <w:rPr>
          <w:rFonts w:hint="eastAsia" w:ascii="黑体" w:hAnsi="宋体" w:eastAsia="黑体" w:cs="宋体"/>
          <w:color w:val="000000"/>
          <w:kern w:val="0"/>
          <w:sz w:val="22"/>
        </w:rPr>
        <w:t>一、雷达站基本信息：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1.雷达站名称：如郑州，2-20个字。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2.经度：前3位为度，中间2位为分，后两位为秒。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3.纬度：前2位为度，中间2位为分，后两位为秒。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4.海拔高度：雷达站地面海拔高度，85黄海高程，单位：米，保留1位小数。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5.雷达天线中心点大地坐标x：如果直接测量雷达天线中心与建筑物距离，此项可省略不填。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6.雷达天线中心站大地坐标y：如果直接测量雷达天线中心与建筑物距离，此项可省略不填。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7.大地坐标：选填项，分别为北京54、西安80和CGCS200。要确保本表中大地坐标相一致。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8.雷达站海拔高度：指雷达站地面海拔高度，85黄海高程，单位：米，保留1位小数。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9.雷达塔楼高度：单位，米。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10.雷达天线下沿口到底座高度：单位，米。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11.雷达天线下沿口海拔高度：根据雷达站海拔高度、雷达塔楼高度、雷达天线下沿口到底座高度计算，单位，米。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12.雷达天线直径：单位，米。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13.雷达最低工作仰角：单位，度。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14.仰角容限值：单位，度。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15.雷达波束宽度：单位，度。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16.雷达波长：单位，米。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17.方位角容限值：单位，度。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18.一级保护区范围、二级保护区范围根据相关公式计算</w:t>
      </w:r>
    </w:p>
    <w:p>
      <w:pPr>
        <w:widowControl/>
        <w:tabs>
          <w:tab w:val="left" w:pos="540"/>
        </w:tabs>
        <w:spacing w:line="420" w:lineRule="exact"/>
        <w:ind w:left="108"/>
        <w:jc w:val="left"/>
        <w:rPr>
          <w:rFonts w:ascii="黑体" w:hAnsi="宋体" w:eastAsia="黑体" w:cs="宋体"/>
          <w:color w:val="000000"/>
          <w:kern w:val="0"/>
          <w:sz w:val="22"/>
        </w:rPr>
      </w:pPr>
      <w:r>
        <w:rPr>
          <w:rFonts w:hint="eastAsia" w:ascii="黑体" w:hAnsi="宋体" w:eastAsia="黑体" w:cs="宋体"/>
          <w:color w:val="000000"/>
          <w:kern w:val="0"/>
          <w:sz w:val="22"/>
        </w:rPr>
        <w:t>二、建筑物信息：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19.建筑物名称或楼房编号：应与建设项目总体设计图相一致。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20.建筑物大地坐标x、y：必须与雷达站大地坐标为同一坐标系。不能提供建筑物大地坐标的可不填。但应直接测量建筑物到雷达天线中心距离。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21.建筑物地平海拔高度：单位，米。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22.建筑物拟建高度：单位，米。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23.建筑物到雷达天线中心水平距离，根据大地坐标计算或直接测量，单位，米。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24.建筑物所在方位：单位，度。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25.建筑物实际宽度，根据坐标计算或直接测量。单位，米。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26.限制高度，自动计算，含建筑物海拔高度，单位，米。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27.建筑物方位宽度限制，自动计算，单位，米。</w:t>
      </w:r>
    </w:p>
    <w:p>
      <w:pPr>
        <w:widowControl/>
        <w:tabs>
          <w:tab w:val="left" w:pos="540"/>
        </w:tabs>
        <w:spacing w:line="420" w:lineRule="exact"/>
        <w:ind w:firstLine="440" w:firstLineChars="200"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hint="eastAsia" w:ascii="宋体" w:hAnsi="宋体" w:cs="宋体"/>
          <w:color w:val="000000"/>
          <w:kern w:val="0"/>
          <w:sz w:val="22"/>
        </w:rPr>
        <w:t>28.是否符合探测环境保护要求，根据《气象探测环境保护规范 天气雷达站》（标准编号：GB 31223-2014）进行判定。</w:t>
      </w:r>
    </w:p>
    <w:p>
      <w:pPr>
        <w:jc w:val="left"/>
      </w:pP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FA8"/>
    <w:rsid w:val="00230FA8"/>
    <w:rsid w:val="003606A0"/>
    <w:rsid w:val="00454F80"/>
    <w:rsid w:val="009463C2"/>
    <w:rsid w:val="00A81EF2"/>
    <w:rsid w:val="00F54878"/>
    <w:rsid w:val="3C9F1768"/>
    <w:rsid w:val="6FF7FEB6"/>
    <w:rsid w:val="77D3141E"/>
    <w:rsid w:val="7BFB3F2E"/>
    <w:rsid w:val="7EFFD5D2"/>
    <w:rsid w:val="BFB97DD6"/>
    <w:rsid w:val="BFCF7C60"/>
    <w:rsid w:val="EFFF2CFF"/>
    <w:rsid w:val="FEBDB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628</Words>
  <Characters>3581</Characters>
  <Lines>29</Lines>
  <Paragraphs>8</Paragraphs>
  <TotalTime>4</TotalTime>
  <ScaleCrop>false</ScaleCrop>
  <LinksUpToDate>false</LinksUpToDate>
  <CharactersWithSpaces>4201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2019-08-14T18:21:00Z</dcterms:created>
  <dc:creator>李超</dc:creator>
  <cp:lastModifiedBy>陈蔓花</cp:lastModifiedBy>
  <dcterms:modified xsi:type="dcterms:W3CDTF">2024-10-17T10:49:11Z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</Properties>
</file>